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7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707"/>
      </w:tblGrid>
      <w:tr w:rsidR="00092C20" w:rsidRPr="00092C20" w:rsidTr="00092C20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092C20" w:rsidRPr="00092C20" w:rsidRDefault="00092C20" w:rsidP="00092C20">
            <w:pPr>
              <w:spacing w:after="0" w:line="240" w:lineRule="auto"/>
              <w:ind w:left="30" w:right="30" w:firstLine="0"/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val="ru-RU" w:eastAsia="ru-RU" w:bidi="ar-SA"/>
              </w:rPr>
              <w:fldChar w:fldCharType="begin"/>
            </w:r>
            <w:r w:rsidRPr="00092C20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val="ru-RU" w:eastAsia="ru-RU" w:bidi="ar-SA"/>
              </w:rPr>
              <w:instrText xml:space="preserve"> HYPERLINK "http://doshkolnik.ru/razvitie-rechi/24588-konspekt-nod-po-rechevomu-razvitiyu-s-ispolzovaniem-mnemotehniki-vo-mladsheiy-gruppe-sostavlenie-opisatelnogo-rasskaza-ob-igrushke.html" </w:instrText>
            </w:r>
            <w:r w:rsidRPr="00092C20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val="ru-RU" w:eastAsia="ru-RU" w:bidi="ar-SA"/>
              </w:rPr>
              <w:fldChar w:fldCharType="separate"/>
            </w:r>
            <w:r w:rsidRPr="0009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Конспект НОД по речевому развитию с использованием мнемотехники во 2 младшей группе «Составление описательного рассказа об игрушке»</w:t>
            </w:r>
            <w:r w:rsidRPr="00092C20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val="ru-RU" w:eastAsia="ru-RU" w:bidi="ar-SA"/>
              </w:rPr>
              <w:fldChar w:fldCharType="end"/>
            </w:r>
          </w:p>
        </w:tc>
      </w:tr>
    </w:tbl>
    <w:p w:rsidR="00092C20" w:rsidRPr="00092C20" w:rsidRDefault="00092C20" w:rsidP="00092C20">
      <w:pPr>
        <w:spacing w:after="0" w:line="240" w:lineRule="auto"/>
        <w:ind w:firstLine="0"/>
        <w:rPr>
          <w:rFonts w:ascii="Times New Roman" w:eastAsia="Times New Roman" w:hAnsi="Times New Roman" w:cs="Times New Roman"/>
          <w:vanish/>
          <w:sz w:val="28"/>
          <w:szCs w:val="28"/>
          <w:lang w:val="ru-RU" w:eastAsia="ru-RU" w:bidi="ar-SA"/>
        </w:rPr>
      </w:pPr>
    </w:p>
    <w:tbl>
      <w:tblPr>
        <w:tblW w:w="10707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707"/>
      </w:tblGrid>
      <w:tr w:rsidR="00092C20" w:rsidRPr="00092C20" w:rsidTr="00092C2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2C20" w:rsidRPr="00092C20" w:rsidRDefault="00092C20" w:rsidP="00092C2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Цель: Развитие связной речи у детей посредством составления описательного рассказа </w:t>
            </w:r>
            <w:proofErr w:type="spellStart"/>
            <w:r w:rsidRPr="0009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Задачи</w:t>
            </w:r>
            <w:proofErr w:type="gramStart"/>
            <w:r w:rsidRPr="0009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:</w:t>
            </w: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с</w:t>
            </w:r>
            <w:proofErr w:type="gramEnd"/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вязная</w:t>
            </w:r>
            <w:proofErr w:type="spellEnd"/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речь: учить детей отвечать на вопросы воспитателя, описывать предмет; составлять с помощью воспитателя небольшой рассказ;</w:t>
            </w:r>
          </w:p>
          <w:p w:rsidR="00092C20" w:rsidRPr="00092C20" w:rsidRDefault="00092C20" w:rsidP="00092C2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словарь и грамматика: активизировать в речи прилагательные и глаголы.</w:t>
            </w:r>
          </w:p>
          <w:p w:rsidR="00092C20" w:rsidRPr="00092C20" w:rsidRDefault="00092C20" w:rsidP="00092C2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Воспитывать любовь к животным, желание беречь их, не обижать.</w:t>
            </w:r>
          </w:p>
          <w:p w:rsidR="00092C20" w:rsidRPr="00092C20" w:rsidRDefault="00092C20" w:rsidP="00092C2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Интеграция образовательных областей: речевое развитие, познавательное развитие, социально – коммуникативное развитие, физическое развитие.</w:t>
            </w:r>
          </w:p>
          <w:p w:rsidR="00092C20" w:rsidRPr="00092C20" w:rsidRDefault="00092C20" w:rsidP="00092C2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Предварительная работа: рассматривание с детьми предметных картинок </w:t>
            </w:r>
            <w:r w:rsidRPr="00092C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«Домашние животные»</w:t>
            </w: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, заучивание стихотворений и </w:t>
            </w:r>
            <w:proofErr w:type="spellStart"/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потешек</w:t>
            </w:r>
            <w:proofErr w:type="spellEnd"/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о кошках,</w:t>
            </w:r>
          </w:p>
          <w:p w:rsidR="00092C20" w:rsidRPr="00092C20" w:rsidRDefault="00092C20" w:rsidP="00092C2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речевые упражнения </w:t>
            </w:r>
            <w:r w:rsidRPr="00092C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«Кто как кричит»</w:t>
            </w: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, </w:t>
            </w:r>
            <w:r w:rsidRPr="00092C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 xml:space="preserve">«Что умеет делать </w:t>
            </w:r>
            <w:proofErr w:type="gramStart"/>
            <w:r w:rsidRPr="00092C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кошка</w:t>
            </w:r>
            <w:proofErr w:type="gramEnd"/>
            <w:r w:rsidRPr="00092C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»</w:t>
            </w: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  <w:r w:rsidRPr="00092C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 xml:space="preserve">«Скажи </w:t>
            </w:r>
            <w:proofErr w:type="gramStart"/>
            <w:r w:rsidRPr="00092C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какая</w:t>
            </w:r>
            <w:proofErr w:type="gramEnd"/>
            <w:r w:rsidRPr="00092C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 xml:space="preserve"> кошка»</w:t>
            </w: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</w:t>
            </w:r>
          </w:p>
          <w:p w:rsidR="00092C20" w:rsidRDefault="00092C20" w:rsidP="00092C2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Оборудование: игрушка котенок, презентация игры </w:t>
            </w:r>
            <w:r w:rsidRPr="00092C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«Что умеет делать кошка»</w:t>
            </w: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мнемодорожка</w:t>
            </w:r>
            <w:proofErr w:type="spellEnd"/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к </w:t>
            </w:r>
            <w:proofErr w:type="spellStart"/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потешке</w:t>
            </w:r>
            <w:proofErr w:type="spellEnd"/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, </w:t>
            </w:r>
            <w:r w:rsidRPr="00092C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«Как у нашего кота»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</w:t>
            </w:r>
          </w:p>
          <w:p w:rsidR="00092C20" w:rsidRPr="00092C20" w:rsidRDefault="00092C20" w:rsidP="00092C2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Ход занятий:</w:t>
            </w:r>
          </w:p>
          <w:p w:rsidR="00092C20" w:rsidRPr="00092C20" w:rsidRDefault="00092C20" w:rsidP="00092C2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Воспитатель: Ребята, у вас хорошее настроение? Давайте поиграем и поделимся хорошим настроением друг с другом.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Утром рано мы проснулись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сладко – сладко потянулись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просыпаются ладошки – хло</w:t>
            </w:r>
            <w:proofErr w:type="gramStart"/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п-</w:t>
            </w:r>
            <w:proofErr w:type="gramEnd"/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хлоп-хлоп, хлоп-хлоп-хлоп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заплясали наши ножки – топ-топ-топ, топ-топ-топ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мы друг к другу повернулись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и гостям мы улыбнулись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мы рукой им помахали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громко-громко всем сказали – здравствуйте!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Вот видите: гости улыбаются, значит и у них хорошее настроение.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  <w:r w:rsidRPr="0009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Воспитатель: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Ребята, я сегодня утром шла в детский сад и посмотрите что нашла. </w:t>
            </w:r>
            <w:r w:rsidRPr="00092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(Показывает корзину)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- Что это? </w:t>
            </w:r>
            <w:r w:rsidRPr="00092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(корзина)</w:t>
            </w: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(Предлагает детям обследовать на ощупь)</w:t>
            </w: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- Как вы, думайте, что в корзине?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(Дети высказывают свои предположения)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- Хотите узнать, что в ней находится?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- Отгадайте загадку и вы узнаете, что в корзине.</w:t>
            </w:r>
          </w:p>
          <w:p w:rsidR="00092C20" w:rsidRPr="00092C20" w:rsidRDefault="00092C20" w:rsidP="0022072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Мохнатенькая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Усатенькая,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Молочко пьёт,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Песенки поёт. </w:t>
            </w:r>
            <w:r w:rsidRPr="00092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(Кошка)</w:t>
            </w: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Воспитатель: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- Да это кошка.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- А кошка — это кто? </w:t>
            </w:r>
            <w:r w:rsidRPr="00092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(животное)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- Какое животное? </w:t>
            </w:r>
            <w:r w:rsidRPr="00092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(домашнее)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- Почему вы думаете, что кошка домашнее животное? </w:t>
            </w:r>
            <w:r w:rsidRPr="00092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(живет рядом с человеком)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Воспитатель: Давайте мы ее разбудим, позовем тихим голосом, чтоб не напугать.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Дети зовут кошку, произнося слово </w:t>
            </w:r>
            <w:r w:rsidRPr="00092C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«кис-кис-кис»</w:t>
            </w: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тихо </w:t>
            </w:r>
            <w:r w:rsidRPr="00092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(шепотом)</w:t>
            </w: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Воспитатель: Не слышит. Давайте позовем чуть громче.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Дети зовут кошку, произнося слово </w:t>
            </w:r>
            <w:r w:rsidRPr="00092C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«кис-кис-кис»</w:t>
            </w: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громче.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Воспитатель: Все равно не слышит. Давайте позовем громко.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Дети зовут кошку, произнося слово </w:t>
            </w:r>
            <w:r w:rsidRPr="00092C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«кис-кис-кис»</w:t>
            </w: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громко.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Кошка показывается из корзинки, здоровается с детьми.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Воспитатель: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Я осторожно и потихоньку возьму кошку к себе на руки и поглажу.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А почему надо осторожно и потихоньку? кто скажет?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(ответы детей)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Да, чтобы не сделать кошке больно и не напугать её. Испугавшись, кошка может укусить или оцарапать. Посмотрите, как я её глажу: начинаю от головы и глажу к хвостику. Животным нравиться, когда их гладят по шерстке, а не против шерстки. Послушайте, она замурлыкала. Как кошка замурлыкала?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Просит детей произнести </w:t>
            </w:r>
            <w:r w:rsidRPr="00092C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«</w:t>
            </w:r>
            <w:proofErr w:type="spellStart"/>
            <w:r w:rsidRPr="00092C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мур-мур-мур</w:t>
            </w:r>
            <w:proofErr w:type="spellEnd"/>
            <w:r w:rsidRPr="00092C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»</w:t>
            </w: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Давайте придумаем кошке имя.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-Мурка.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-А как можно назвать кошку ласково?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Воспитатель: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- Вы хотите с кошкой Муркой поиграть?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- Чтобы с кошкой поиграть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Нам в кружочек нужно встать.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Воспитатель: — Мы будем кошку гладить, трогать, и придумывать слова какая кошка, какая у нее шерстка и передавать игрушку друг другу по кругу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Дети придумывают прилагательные к слову кошка.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gramStart"/>
            <w:r w:rsidRPr="00092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(Мягкая, пушистая, серая, красивая, большая, усатая, хорошая, ласковая, мохнатая, умная, шустрая, хитрая)</w:t>
            </w:r>
            <w:proofErr w:type="gramEnd"/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Воспитатель: — Вот сколько интересных слов мы придумали о кошке.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- Кошка мягкая, пушистая, серая, красивая, большая, усатая, хорошая, ласковая, мохнатая.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Воспитатель: А вы знаете, что умеет делать кошка?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Презентация: Игра </w:t>
            </w:r>
            <w:r w:rsidRPr="00092C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«Что умеет делать кошка»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Воспитатель: показывает картинки на экране телевизора и говорит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-Посмотрите, ребята, на картинки и помогите мне отгадать, что умеет делать кошка? </w:t>
            </w:r>
            <w:proofErr w:type="gramStart"/>
            <w:r w:rsidRPr="00092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(Мышка — ловить мышей; дерево — лазить по деревьям; язык – лизаться умываться лакать; бантик – играть с бантиком; тарелка – лакать молоко, есть корм; лапки с когтями – царапаться)</w:t>
            </w:r>
            <w:proofErr w:type="gramEnd"/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Воспитатель. Лапки у кошечки мягкие, а что же мурка спрятала в своих лапках?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Дети. Когти.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Воспитатель. Вставайте на ножки. Наши ручки помогут нам рассказать про кошку.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Пальчиковая гимнастика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 кошечки лапки –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Мягкие подушки,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дети поворачивают кулачки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А внутри царапки,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Острые игрушки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раскрывают ладошки, царапающие движения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Цап, цап, цап-царап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Острые игрушки.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сжимают и разжимают кулачки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Учит сына кошка: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Не зевай, сынишка!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грозят пальцем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Где шуршит немножко,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Там, наверно мышка!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прикладывают ладошки к уху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Цап, цап, цап-царап,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Не уйдёшь из наших лап!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сжимают и разжимают кулачки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Дети садятся на стульчики.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Воспитатель: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Ох, устала наша кошка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Посидит она немножко.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Рядом с кошкой посижу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И стишок ей расскажу.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Дети садятся на стульчики.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Воспитатель: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Это — кошка Мурка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Серенькая шкурка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Остренькие ушки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Маленькие глазки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Есть у кошечки усы,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Очень длинные они.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Вот у кошки лапки,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Лапки цап царапки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И забавный хвостик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Кошка хвостиком помашет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Зубки белые покажет.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Воспитатель: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- Ребята, я про кошку Мурку интересный рассказ придумала.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-Хотите я расскажу?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-А помогут мне рассказывать картинки — подсказки.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Воспитатель рассказывает рассказ, сопровождая показом картинок, из которых выстраивает на доске </w:t>
            </w:r>
            <w:proofErr w:type="spellStart"/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мнемодорожку</w:t>
            </w:r>
            <w:proofErr w:type="spellEnd"/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- Это кошка Мурка.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- У кошки пушистая, мягкая, серая с черными полосками шубка.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- У нее маленькие ушки, голубые глазки и длинные усы.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- Хвост у Мурки длинный пушистый.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- Кошка любит ловить мышей, играть бантиком, лакать молочко из блюдца. — Кто хочет рассказать про кошку?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Дети совместно с воспитателем рассказывают. </w:t>
            </w:r>
            <w:r w:rsidRPr="00092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(3-4 рассказа)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lastRenderedPageBreak/>
              <w:t>Воспитатель: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Мурке очень понравились ваши рассказы.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Воспитатель: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-Мы же еще </w:t>
            </w:r>
            <w:proofErr w:type="spellStart"/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потешку</w:t>
            </w:r>
            <w:proofErr w:type="spellEnd"/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про котика знаем.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-Расскажем кошечке про котика?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-А помогут нам картинки – подсказки </w:t>
            </w:r>
            <w:r w:rsidRPr="00092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(</w:t>
            </w:r>
            <w:proofErr w:type="spellStart"/>
            <w:r w:rsidRPr="00092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мнемодорожка</w:t>
            </w:r>
            <w:proofErr w:type="spellEnd"/>
            <w:r w:rsidRPr="00092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)</w:t>
            </w: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Как у нашего кота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Шубка очень хороша,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Как у котика усы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Удивительной красы.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Глазки смелые,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Зубки белые.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Воспитатель </w:t>
            </w:r>
            <w:r w:rsidRPr="00092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(от имени кошки)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Вы, ребята, молодцы, хорошо умеете рассказывать.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А хотите со мной поиграть?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Игра </w:t>
            </w:r>
            <w:r w:rsidRPr="00092C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«На лежанке у дорожки»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На лежанке у дорожки,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Улеглась и дремлет кошка.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Кошка глазки открывает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И ребяток догоняет. </w:t>
            </w:r>
            <w:r w:rsidRPr="00092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(Дети убегают в домики — на стульчики)</w:t>
            </w: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Воспитатель: Мурка очень рада, что побывала у нас в гостях, а сейчас она решила пойти погулять и говорит вам до свидания </w:t>
            </w:r>
            <w:r w:rsidRPr="00092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(Кошка мяукает)</w:t>
            </w: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 Ребята, и вы скажите мурке до свидания, ласково.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Дети. Мяу!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(Воспитатель уносит кошку)</w:t>
            </w: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Воспитатель. Вам понравилась кошка? Как звали кошку?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Какая кошка к вам приходила?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(После ответов детей воспитатель даёт положительную оценку деятельности детей.)</w:t>
            </w:r>
          </w:p>
          <w:p w:rsidR="00092C20" w:rsidRPr="00092C20" w:rsidRDefault="00092C20" w:rsidP="002207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9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Вы, ребята, молодцы, не обидели Мурку, поиграли с ней, и она обещала ещё прийти к вам в гости. А еще, ребята, кошка оставила вам угощенье.</w:t>
            </w:r>
          </w:p>
        </w:tc>
      </w:tr>
    </w:tbl>
    <w:p w:rsidR="00FD2FFE" w:rsidRDefault="00092C20"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667375" cy="4495800"/>
            <wp:effectExtent l="19050" t="0" r="9525" b="0"/>
            <wp:docPr id="1" name="Рисунок 1" descr="C:\Users\admin\Downloads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774" t="3711" r="8357" b="8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2FFE" w:rsidSect="00092C20">
      <w:footerReference w:type="default" r:id="rId9"/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726" w:rsidRDefault="00220726" w:rsidP="00220726">
      <w:pPr>
        <w:spacing w:after="0" w:line="240" w:lineRule="auto"/>
      </w:pPr>
      <w:r>
        <w:separator/>
      </w:r>
    </w:p>
  </w:endnote>
  <w:endnote w:type="continuationSeparator" w:id="0">
    <w:p w:rsidR="00220726" w:rsidRDefault="00220726" w:rsidP="0022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4064"/>
      <w:docPartObj>
        <w:docPartGallery w:val="Page Numbers (Bottom of Page)"/>
        <w:docPartUnique/>
      </w:docPartObj>
    </w:sdtPr>
    <w:sdtContent>
      <w:p w:rsidR="00220726" w:rsidRDefault="00220726">
        <w:pPr>
          <w:pStyle w:val="af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20726" w:rsidRDefault="00220726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726" w:rsidRDefault="00220726" w:rsidP="00220726">
      <w:pPr>
        <w:spacing w:after="0" w:line="240" w:lineRule="auto"/>
      </w:pPr>
      <w:r>
        <w:separator/>
      </w:r>
    </w:p>
  </w:footnote>
  <w:footnote w:type="continuationSeparator" w:id="0">
    <w:p w:rsidR="00220726" w:rsidRDefault="00220726" w:rsidP="00220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C30A8"/>
    <w:multiLevelType w:val="multilevel"/>
    <w:tmpl w:val="CE12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C20"/>
    <w:rsid w:val="00092C20"/>
    <w:rsid w:val="00220726"/>
    <w:rsid w:val="00235651"/>
    <w:rsid w:val="004F365C"/>
    <w:rsid w:val="006168D7"/>
    <w:rsid w:val="00685D6E"/>
    <w:rsid w:val="00B511F1"/>
    <w:rsid w:val="00E05929"/>
    <w:rsid w:val="00E33272"/>
    <w:rsid w:val="00FD2FFE"/>
    <w:rsid w:val="00FD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51"/>
  </w:style>
  <w:style w:type="paragraph" w:styleId="1">
    <w:name w:val="heading 1"/>
    <w:basedOn w:val="a"/>
    <w:next w:val="a"/>
    <w:link w:val="10"/>
    <w:uiPriority w:val="9"/>
    <w:qFormat/>
    <w:rsid w:val="0023565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65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65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65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65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65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65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65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65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65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6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65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65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3565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3565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3565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3565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3565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3565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565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3565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3565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3565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35651"/>
    <w:rPr>
      <w:b/>
      <w:bCs/>
      <w:spacing w:val="0"/>
    </w:rPr>
  </w:style>
  <w:style w:type="character" w:styleId="a9">
    <w:name w:val="Emphasis"/>
    <w:uiPriority w:val="20"/>
    <w:qFormat/>
    <w:rsid w:val="0023565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3565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356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65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35651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3565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3565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3565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3565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35651"/>
    <w:rPr>
      <w:smallCaps/>
    </w:rPr>
  </w:style>
  <w:style w:type="character" w:styleId="af1">
    <w:name w:val="Intense Reference"/>
    <w:uiPriority w:val="32"/>
    <w:qFormat/>
    <w:rsid w:val="00235651"/>
    <w:rPr>
      <w:b/>
      <w:bCs/>
      <w:smallCaps/>
      <w:color w:val="auto"/>
    </w:rPr>
  </w:style>
  <w:style w:type="character" w:styleId="af2">
    <w:name w:val="Book Title"/>
    <w:uiPriority w:val="33"/>
    <w:qFormat/>
    <w:rsid w:val="0023565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35651"/>
    <w:pPr>
      <w:outlineLvl w:val="9"/>
    </w:pPr>
  </w:style>
  <w:style w:type="character" w:styleId="af4">
    <w:name w:val="Hyperlink"/>
    <w:basedOn w:val="a0"/>
    <w:uiPriority w:val="99"/>
    <w:semiHidden/>
    <w:unhideWhenUsed/>
    <w:rsid w:val="00092C20"/>
    <w:rPr>
      <w:color w:val="0000FF"/>
      <w:u w:val="single"/>
    </w:rPr>
  </w:style>
  <w:style w:type="character" w:customStyle="1" w:styleId="small">
    <w:name w:val="small"/>
    <w:basedOn w:val="a0"/>
    <w:rsid w:val="00092C20"/>
  </w:style>
  <w:style w:type="paragraph" w:styleId="af5">
    <w:name w:val="Normal (Web)"/>
    <w:basedOn w:val="a"/>
    <w:uiPriority w:val="99"/>
    <w:unhideWhenUsed/>
    <w:rsid w:val="00092C2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09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92C20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semiHidden/>
    <w:unhideWhenUsed/>
    <w:rsid w:val="0022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220726"/>
  </w:style>
  <w:style w:type="paragraph" w:styleId="afa">
    <w:name w:val="footer"/>
    <w:basedOn w:val="a"/>
    <w:link w:val="afb"/>
    <w:uiPriority w:val="99"/>
    <w:unhideWhenUsed/>
    <w:rsid w:val="0022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20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DEDC1-5CB3-4A11-A794-EFA0D228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2021-10-26T17:38:00Z</dcterms:created>
  <dcterms:modified xsi:type="dcterms:W3CDTF">2021-10-26T17:38:00Z</dcterms:modified>
</cp:coreProperties>
</file>